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491" w:rsidRPr="005277A0" w:rsidRDefault="00645491" w:rsidP="005277A0">
      <w:pPr>
        <w:jc w:val="right"/>
        <w:rPr>
          <w:rFonts w:ascii="Times New Roman" w:hAnsi="Times New Roman" w:cs="Times New Roman"/>
          <w:sz w:val="24"/>
          <w:szCs w:val="24"/>
        </w:rPr>
      </w:pPr>
      <w:r w:rsidRPr="005277A0">
        <w:rPr>
          <w:rFonts w:ascii="Times New Roman" w:hAnsi="Times New Roman" w:cs="Times New Roman"/>
          <w:sz w:val="24"/>
          <w:szCs w:val="24"/>
        </w:rPr>
        <w:t>Приложение 8</w:t>
      </w:r>
      <w:r w:rsidRPr="005277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277A0">
        <w:rPr>
          <w:rFonts w:ascii="Times New Roman" w:hAnsi="Times New Roman" w:cs="Times New Roman"/>
          <w:sz w:val="24"/>
          <w:szCs w:val="24"/>
        </w:rPr>
        <w:t>к Порядку</w:t>
      </w:r>
    </w:p>
    <w:p w:rsidR="00645491" w:rsidRPr="00645491" w:rsidRDefault="00645491" w:rsidP="006454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5491">
        <w:rPr>
          <w:rFonts w:ascii="Times New Roman" w:hAnsi="Times New Roman" w:cs="Times New Roman"/>
          <w:b/>
          <w:bCs/>
          <w:sz w:val="28"/>
          <w:szCs w:val="28"/>
        </w:rPr>
        <w:t>Образец оформления конверта с конкурсной документацией и конкурсным предложением</w:t>
      </w:r>
    </w:p>
    <w:p w:rsidR="00645491" w:rsidRPr="00645491" w:rsidRDefault="00645491" w:rsidP="00645491">
      <w:pPr>
        <w:rPr>
          <w:rFonts w:ascii="Times New Roman" w:hAnsi="Times New Roman" w:cs="Times New Roman"/>
          <w:sz w:val="28"/>
          <w:szCs w:val="28"/>
        </w:rPr>
      </w:pPr>
      <w:r w:rsidRPr="00645491">
        <w:rPr>
          <w:rFonts w:ascii="Times New Roman" w:hAnsi="Times New Roman" w:cs="Times New Roman"/>
          <w:b/>
          <w:bCs/>
          <w:sz w:val="28"/>
          <w:szCs w:val="28"/>
        </w:rPr>
        <w:t>Лицевая сторона конверта:</w: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4A0"/>
      </w:tblPr>
      <w:tblGrid>
        <w:gridCol w:w="2588"/>
        <w:gridCol w:w="6767"/>
      </w:tblGrid>
      <w:tr w:rsidR="00645491" w:rsidRPr="00645491" w:rsidTr="00672074">
        <w:trPr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Куда: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Пролетарский проспект, д.</w:t>
            </w:r>
            <w:r w:rsidRPr="006454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г. Москва, 115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522</w:t>
            </w:r>
          </w:p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Кому: </w:t>
            </w: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Конкурсной комиссии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 по адресу: 115</w:t>
            </w:r>
            <w:r w:rsidR="0017084E" w:rsidRPr="0017084E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 xml:space="preserve"> г. Москва, </w:t>
            </w:r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 xml:space="preserve">Каширское шоссе, д.57, к.5 (этаж 2, </w:t>
            </w:r>
            <w:proofErr w:type="spellStart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proofErr w:type="gramStart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spellEnd"/>
            <w:proofErr w:type="gramEnd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 xml:space="preserve">, в, </w:t>
            </w:r>
            <w:proofErr w:type="spellStart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 xml:space="preserve">. 1, ком. 16-21, 24-29, </w:t>
            </w:r>
            <w:proofErr w:type="spellStart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 xml:space="preserve">. I, ком. 14а, 14б, 16а, этаж 3, </w:t>
            </w:r>
            <w:proofErr w:type="spellStart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ком</w:t>
            </w:r>
            <w:proofErr w:type="gramStart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spellEnd"/>
            <w:proofErr w:type="gramEnd"/>
            <w:r w:rsidR="00256B69" w:rsidRPr="00256B69">
              <w:rPr>
                <w:rFonts w:ascii="Times New Roman" w:hAnsi="Times New Roman" w:cs="Times New Roman"/>
                <w:sz w:val="28"/>
                <w:szCs w:val="28"/>
              </w:rPr>
              <w:t>, пом.1, ком.1,2) общей площадью 591,3 кв.м.</w:t>
            </w: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, предназначенном для ведения досуговой, социально-воспитательной, физкультурно-оздоровительной и спортивной работы с населением по месту жительства.</w:t>
            </w:r>
          </w:p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 заявки _______.</w:t>
            </w:r>
          </w:p>
        </w:tc>
      </w:tr>
    </w:tbl>
    <w:p w:rsidR="00645491" w:rsidRPr="00645491" w:rsidRDefault="00645491" w:rsidP="00645491">
      <w:pPr>
        <w:rPr>
          <w:rFonts w:ascii="Times New Roman" w:hAnsi="Times New Roman" w:cs="Times New Roman"/>
          <w:sz w:val="28"/>
          <w:szCs w:val="28"/>
        </w:rPr>
      </w:pPr>
      <w:r w:rsidRPr="00645491">
        <w:rPr>
          <w:rFonts w:ascii="Times New Roman" w:hAnsi="Times New Roman" w:cs="Times New Roman"/>
          <w:sz w:val="28"/>
          <w:szCs w:val="28"/>
        </w:rPr>
        <w:t>Обратная сторона конверта:</w:t>
      </w:r>
    </w:p>
    <w:tbl>
      <w:tblPr>
        <w:tblW w:w="0" w:type="auto"/>
        <w:jc w:val="right"/>
        <w:tblCellMar>
          <w:left w:w="0" w:type="dxa"/>
          <w:right w:w="0" w:type="dxa"/>
        </w:tblCellMar>
        <w:tblLook w:val="04A0"/>
      </w:tblPr>
      <w:tblGrid>
        <w:gridCol w:w="9251"/>
      </w:tblGrid>
      <w:tr w:rsidR="00645491" w:rsidRPr="00645491" w:rsidTr="00672074">
        <w:trPr>
          <w:jc w:val="righ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:rsidR="00645491" w:rsidRPr="00645491" w:rsidRDefault="00645491" w:rsidP="00645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5491">
              <w:rPr>
                <w:rFonts w:ascii="Times New Roman" w:hAnsi="Times New Roman" w:cs="Times New Roman"/>
                <w:sz w:val="28"/>
                <w:szCs w:val="28"/>
              </w:rPr>
              <w:t>Запечатывается и заверяется подписью руководителя и печатью организации</w:t>
            </w:r>
          </w:p>
        </w:tc>
      </w:tr>
    </w:tbl>
    <w:p w:rsidR="00A4231F" w:rsidRDefault="00A4231F"/>
    <w:sectPr w:rsidR="00A4231F" w:rsidSect="00086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60E8"/>
    <w:rsid w:val="00086C8F"/>
    <w:rsid w:val="0017084E"/>
    <w:rsid w:val="00256B69"/>
    <w:rsid w:val="005277A0"/>
    <w:rsid w:val="00645491"/>
    <w:rsid w:val="006D6FCA"/>
    <w:rsid w:val="00A4231F"/>
    <w:rsid w:val="00B260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C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KucheryavkinaNI</cp:lastModifiedBy>
  <cp:revision>5</cp:revision>
  <dcterms:created xsi:type="dcterms:W3CDTF">2016-02-18T09:45:00Z</dcterms:created>
  <dcterms:modified xsi:type="dcterms:W3CDTF">2016-04-13T11:10:00Z</dcterms:modified>
</cp:coreProperties>
</file>